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5E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/>
          <w:sz w:val="44"/>
        </w:rPr>
        <w:t>Projekt</w:t>
      </w:r>
    </w:p>
    <w:p w:rsidR="007644B6" w:rsidRPr="007644B6" w:rsidRDefault="007644B6" w:rsidP="007644B6">
      <w:pPr>
        <w:jc w:val="center"/>
        <w:rPr>
          <w:rFonts w:ascii="Arial Black" w:hAnsi="Arial Black"/>
          <w:sz w:val="72"/>
        </w:rPr>
      </w:pPr>
      <w:r w:rsidRPr="007644B6">
        <w:rPr>
          <w:rFonts w:ascii="Arial Black" w:hAnsi="Arial Black"/>
          <w:sz w:val="72"/>
        </w:rPr>
        <w:t>„</w:t>
      </w:r>
      <w:r w:rsidR="001B3D4A">
        <w:rPr>
          <w:rFonts w:ascii="Arial Black" w:hAnsi="Arial Black"/>
          <w:sz w:val="72"/>
        </w:rPr>
        <w:t>Obnova povrchu komunikace Dolní Hořice – Mašovice, úsek 1</w:t>
      </w:r>
      <w:r w:rsidRPr="007644B6">
        <w:rPr>
          <w:rFonts w:ascii="Arial Black" w:hAnsi="Arial Black"/>
          <w:sz w:val="72"/>
        </w:rPr>
        <w:t>“</w:t>
      </w: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  <w:bookmarkStart w:id="0" w:name="_GoBack"/>
      <w:bookmarkEnd w:id="0"/>
      <w:r>
        <w:rPr>
          <w:rFonts w:ascii="Arial Black" w:hAnsi="Arial Black"/>
          <w:noProof/>
          <w:sz w:val="56"/>
          <w:lang w:eastAsia="cs-CZ"/>
        </w:rPr>
        <w:drawing>
          <wp:inline distT="0" distB="0" distL="0" distR="0">
            <wp:extent cx="6797364" cy="14668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281" cy="14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6" w:rsidRPr="007644B6" w:rsidRDefault="007644B6" w:rsidP="007644B6">
      <w:pPr>
        <w:jc w:val="center"/>
        <w:rPr>
          <w:rFonts w:ascii="Arial Black" w:hAnsi="Arial Black"/>
          <w:sz w:val="56"/>
        </w:rPr>
      </w:pPr>
    </w:p>
    <w:p w:rsidR="007644B6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 w:cs="Arial-BoldMT"/>
          <w:b/>
          <w:bCs/>
          <w:sz w:val="32"/>
          <w:szCs w:val="16"/>
        </w:rPr>
        <w:t>byl pořízen/realizován za přispění prostředků státního rozpočtu ČR z programu Ministerstva pro místní rozvoj.</w:t>
      </w:r>
    </w:p>
    <w:sectPr w:rsidR="007644B6" w:rsidRPr="007644B6" w:rsidSect="00764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6"/>
    <w:rsid w:val="001B3D4A"/>
    <w:rsid w:val="007644B6"/>
    <w:rsid w:val="00E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29650-6C89-4E4C-AEBF-9D766FE5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2021-03-26T09:12:00Z</dcterms:created>
  <dcterms:modified xsi:type="dcterms:W3CDTF">2021-03-26T09:12:00Z</dcterms:modified>
</cp:coreProperties>
</file>